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EB" w:rsidRPr="00DD0BB0" w:rsidRDefault="00FE24EB" w:rsidP="00FE24EB">
      <w:pPr>
        <w:spacing w:line="312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  <w:u w:val="single"/>
        </w:rPr>
        <w:t>ĐỀ 4</w:t>
      </w:r>
    </w:p>
    <w:p w:rsidR="00FE24EB" w:rsidRPr="00DD0BB0" w:rsidRDefault="00FE24EB" w:rsidP="00FE24EB">
      <w:pPr>
        <w:spacing w:line="312" w:lineRule="auto"/>
        <w:rPr>
          <w:rFonts w:ascii=".VnTime" w:hAnsi=".VnTime"/>
          <w:b/>
          <w:sz w:val="26"/>
          <w:szCs w:val="26"/>
        </w:rPr>
      </w:pPr>
      <w:r w:rsidRPr="00DD0BB0">
        <w:rPr>
          <w:rFonts w:ascii=".VnTime" w:hAnsi=".VnTime"/>
          <w:b/>
          <w:sz w:val="26"/>
          <w:szCs w:val="26"/>
        </w:rPr>
        <w:t>Bµi 1</w:t>
      </w:r>
      <w:r w:rsidRPr="00DD0BB0">
        <w:rPr>
          <w:rFonts w:ascii=".VnTime" w:hAnsi=".VnTime"/>
          <w:sz w:val="26"/>
          <w:szCs w:val="26"/>
        </w:rPr>
        <w:t xml:space="preserve"> : TÝnh.</w:t>
      </w:r>
    </w:p>
    <w:p w:rsidR="00FE24EB" w:rsidRPr="00DD0BB0" w:rsidRDefault="00FE24EB" w:rsidP="00FE24EB">
      <w:pPr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position w:val="-24"/>
          <w:sz w:val="26"/>
          <w:szCs w:val="26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0.75pt" o:ole="">
            <v:imagedata r:id="rId5" o:title=""/>
          </v:shape>
          <o:OLEObject Type="Embed" ProgID="Equation.3" ShapeID="_x0000_i1025" DrawAspect="Content" ObjectID="_1563550650" r:id="rId6"/>
        </w:object>
      </w:r>
      <w:r w:rsidRPr="00DD0BB0">
        <w:rPr>
          <w:rFonts w:ascii=".VnTime" w:hAnsi=".VnTime"/>
          <w:sz w:val="26"/>
          <w:szCs w:val="26"/>
        </w:rPr>
        <w:t xml:space="preserve"> =...........................................................................................................................              </w:t>
      </w:r>
    </w:p>
    <w:p w:rsidR="00FE24EB" w:rsidRPr="00DD0BB0" w:rsidRDefault="00FE24EB" w:rsidP="00FE24EB">
      <w:pPr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position w:val="-24"/>
          <w:sz w:val="26"/>
          <w:szCs w:val="26"/>
        </w:rPr>
        <w:object w:dxaOrig="580" w:dyaOrig="620">
          <v:shape id="_x0000_i1026" type="#_x0000_t75" style="width:29.25pt;height:30.75pt" o:ole="">
            <v:imagedata r:id="rId7" o:title=""/>
          </v:shape>
          <o:OLEObject Type="Embed" ProgID="Equation.3" ShapeID="_x0000_i1026" DrawAspect="Content" ObjectID="_1563550651" r:id="rId8"/>
        </w:object>
      </w: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</w:t>
      </w:r>
    </w:p>
    <w:p w:rsidR="00FE24EB" w:rsidRPr="00DD0BB0" w:rsidRDefault="00FE24EB" w:rsidP="00FE24EB">
      <w:pPr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position w:val="-24"/>
          <w:sz w:val="26"/>
          <w:szCs w:val="26"/>
        </w:rPr>
        <w:object w:dxaOrig="540" w:dyaOrig="620">
          <v:shape id="_x0000_i1027" type="#_x0000_t75" style="width:27pt;height:30.75pt" o:ole="">
            <v:imagedata r:id="rId9" o:title=""/>
          </v:shape>
          <o:OLEObject Type="Embed" ProgID="Equation.3" ShapeID="_x0000_i1027" DrawAspect="Content" ObjectID="_1563550652" r:id="rId10"/>
        </w:object>
      </w: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</w:t>
      </w:r>
    </w:p>
    <w:p w:rsidR="00FE24EB" w:rsidRPr="00DD0BB0" w:rsidRDefault="00FE24EB" w:rsidP="00FE24EB">
      <w:pPr>
        <w:spacing w:line="312" w:lineRule="auto"/>
        <w:rPr>
          <w:rFonts w:ascii=".VnTime" w:hAnsi=".VnTime"/>
          <w:b/>
          <w:sz w:val="26"/>
          <w:szCs w:val="26"/>
        </w:rPr>
      </w:pPr>
      <w:r w:rsidRPr="00DD0BB0">
        <w:rPr>
          <w:rFonts w:ascii=".VnTime" w:hAnsi=".VnTime"/>
          <w:b/>
          <w:sz w:val="26"/>
          <w:szCs w:val="26"/>
        </w:rPr>
        <w:t>Bµi 2: TÝnh gi¸ trÞ biÓu thøc</w:t>
      </w:r>
    </w:p>
    <w:p w:rsidR="00FE24EB" w:rsidRPr="00DD0BB0" w:rsidRDefault="00FE24EB" w:rsidP="00FE24EB">
      <w:pPr>
        <w:tabs>
          <w:tab w:val="left" w:pos="2565"/>
        </w:tabs>
        <w:spacing w:line="312" w:lineRule="auto"/>
        <w:rPr>
          <w:rFonts w:ascii=".VnTime" w:hAnsi=".VnTime"/>
          <w:sz w:val="26"/>
          <w:szCs w:val="26"/>
          <w:lang w:val="vi-VN"/>
        </w:rPr>
      </w:pPr>
      <w:r w:rsidRPr="00DD0BB0">
        <w:rPr>
          <w:rFonts w:ascii=".VnTime" w:hAnsi=".VnTime"/>
          <w:b/>
          <w:sz w:val="26"/>
          <w:szCs w:val="26"/>
        </w:rPr>
        <w:t xml:space="preserve">2 </w:t>
      </w:r>
      <w:r w:rsidRPr="00DD0BB0">
        <w:rPr>
          <w:rFonts w:ascii=".VnTime" w:hAnsi=".VnTime"/>
          <w:sz w:val="26"/>
          <w:szCs w:val="26"/>
        </w:rPr>
        <w:t>x</w:t>
      </w:r>
      <w:r w:rsidRPr="00DD0BB0">
        <w:rPr>
          <w:rFonts w:ascii=".VnTime" w:hAnsi=".VnTime"/>
          <w:b/>
          <w:sz w:val="26"/>
          <w:szCs w:val="26"/>
        </w:rPr>
        <w:t xml:space="preserve"> </w:t>
      </w:r>
      <w:r w:rsidRPr="00DD0BB0">
        <w:rPr>
          <w:rFonts w:ascii=".VnTime" w:hAnsi=".VnTime"/>
          <w:b/>
          <w:position w:val="-24"/>
          <w:sz w:val="26"/>
          <w:szCs w:val="26"/>
        </w:rPr>
        <w:object w:dxaOrig="540" w:dyaOrig="620">
          <v:shape id="_x0000_i1028" type="#_x0000_t75" style="width:27pt;height:30.75pt" o:ole="">
            <v:imagedata r:id="rId11" o:title=""/>
          </v:shape>
          <o:OLEObject Type="Embed" ProgID="Equation.3" ShapeID="_x0000_i1028" DrawAspect="Content" ObjectID="_1563550653" r:id="rId12"/>
        </w:object>
      </w:r>
      <w:r w:rsidRPr="00DD0BB0">
        <w:rPr>
          <w:rFonts w:ascii=".VnTime" w:hAnsi=".VnTime"/>
          <w:sz w:val="26"/>
          <w:szCs w:val="26"/>
        </w:rPr>
        <w:t>........................................................</w:t>
      </w:r>
      <w:r w:rsidRPr="00DD0BB0">
        <w:rPr>
          <w:rFonts w:ascii=".VnTime" w:hAnsi=".VnTime" w:cs="Arial"/>
          <w:sz w:val="26"/>
          <w:szCs w:val="26"/>
          <w:lang w:val="vi-VN"/>
        </w:rPr>
        <w:t xml:space="preserve"> </w:t>
      </w:r>
      <w:r w:rsidRPr="00DD0BB0">
        <w:rPr>
          <w:rFonts w:ascii=".VnTime" w:hAnsi=".VnTime"/>
          <w:b/>
          <w:position w:val="-24"/>
          <w:sz w:val="26"/>
          <w:szCs w:val="26"/>
        </w:rPr>
        <w:object w:dxaOrig="859" w:dyaOrig="620">
          <v:shape id="_x0000_i1029" type="#_x0000_t75" style="width:42.75pt;height:30.75pt" o:ole="">
            <v:imagedata r:id="rId13" o:title=""/>
          </v:shape>
          <o:OLEObject Type="Embed" ProgID="Equation.3" ShapeID="_x0000_i1029" DrawAspect="Content" ObjectID="_1563550654" r:id="rId14"/>
        </w:object>
      </w:r>
      <w:r w:rsidRPr="00DD0BB0">
        <w:rPr>
          <w:rFonts w:ascii=".VnTime" w:hAnsi=".VnTime"/>
          <w:sz w:val="26"/>
          <w:szCs w:val="26"/>
        </w:rPr>
        <w:t>........................................................</w:t>
      </w:r>
    </w:p>
    <w:p w:rsidR="00FE24EB" w:rsidRPr="00DD0BB0" w:rsidRDefault="00FE24EB" w:rsidP="00FE24EB">
      <w:pPr>
        <w:tabs>
          <w:tab w:val="left" w:pos="2565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FE24EB" w:rsidRPr="00DD0BB0" w:rsidRDefault="00FE24EB" w:rsidP="00FE24EB">
      <w:pPr>
        <w:spacing w:line="312" w:lineRule="auto"/>
        <w:rPr>
          <w:rFonts w:ascii=".VnTime" w:hAnsi=".VnTime"/>
          <w:b/>
          <w:sz w:val="26"/>
          <w:szCs w:val="26"/>
        </w:rPr>
      </w:pPr>
      <w:r w:rsidRPr="00DD0BB0">
        <w:rPr>
          <w:rFonts w:ascii=".VnTime" w:hAnsi=".VnTime"/>
          <w:b/>
          <w:sz w:val="26"/>
          <w:szCs w:val="26"/>
        </w:rPr>
        <w:t>Bµi 3</w:t>
      </w:r>
      <w:r w:rsidRPr="00DD0BB0">
        <w:rPr>
          <w:rFonts w:ascii=".VnTime" w:hAnsi=".VnTime"/>
          <w:sz w:val="26"/>
          <w:szCs w:val="26"/>
        </w:rPr>
        <w:t xml:space="preserve">. </w:t>
      </w:r>
      <w:r w:rsidRPr="00DD0BB0">
        <w:rPr>
          <w:sz w:val="26"/>
          <w:szCs w:val="26"/>
        </w:rPr>
        <w:t>Tìm</w:t>
      </w:r>
      <w:r w:rsidRPr="00DD0BB0">
        <w:rPr>
          <w:rFonts w:ascii=".VnTime" w:hAnsi=".VnTime"/>
          <w:sz w:val="26"/>
          <w:szCs w:val="26"/>
        </w:rPr>
        <w:t xml:space="preserve"> X</w:t>
      </w:r>
    </w:p>
    <w:p w:rsidR="00FE24EB" w:rsidRPr="00DD0BB0" w:rsidRDefault="00FE24EB" w:rsidP="00FE24EB">
      <w:pPr>
        <w:spacing w:line="312" w:lineRule="auto"/>
        <w:rPr>
          <w:rFonts w:ascii=".VnTime" w:hAnsi=".VnTime"/>
          <w:b/>
          <w:sz w:val="26"/>
          <w:szCs w:val="26"/>
          <w:lang w:val="vi-VN"/>
        </w:rPr>
      </w:pPr>
      <w:r w:rsidRPr="00DD0BB0">
        <w:rPr>
          <w:rFonts w:ascii=".VnTime" w:hAnsi=".VnTime"/>
          <w:b/>
          <w:sz w:val="26"/>
          <w:szCs w:val="26"/>
          <w:lang w:val="vi-VN"/>
        </w:rPr>
        <w:t xml:space="preserve"> </w:t>
      </w:r>
      <w:r w:rsidRPr="00DD0BB0">
        <w:rPr>
          <w:rFonts w:ascii=".VnTime" w:hAnsi=".VnTime"/>
          <w:position w:val="-24"/>
          <w:sz w:val="26"/>
          <w:szCs w:val="26"/>
        </w:rPr>
        <w:object w:dxaOrig="360" w:dyaOrig="620">
          <v:shape id="_x0000_i1030" type="#_x0000_t75" style="width:15pt;height:30.75pt" o:ole="">
            <v:imagedata r:id="rId15" o:title=""/>
          </v:shape>
          <o:OLEObject Type="Embed" ProgID="Equation.3" ShapeID="_x0000_i1030" DrawAspect="Content" ObjectID="_1563550655" r:id="rId16"/>
        </w:object>
      </w:r>
      <w:r w:rsidRPr="00DD0BB0">
        <w:rPr>
          <w:rFonts w:ascii=".VnTime" w:hAnsi=".VnTime"/>
          <w:sz w:val="26"/>
          <w:szCs w:val="26"/>
        </w:rPr>
        <w:t xml:space="preserve"> - X = </w:t>
      </w:r>
      <w:r w:rsidRPr="00DD0BB0">
        <w:rPr>
          <w:rFonts w:ascii=".VnTime" w:hAnsi=".VnTime"/>
          <w:position w:val="-24"/>
          <w:sz w:val="26"/>
          <w:szCs w:val="26"/>
        </w:rPr>
        <w:object w:dxaOrig="240" w:dyaOrig="620">
          <v:shape id="_x0000_i1031" type="#_x0000_t75" style="width:9.75pt;height:30.75pt" o:ole="">
            <v:imagedata r:id="rId17" o:title=""/>
          </v:shape>
          <o:OLEObject Type="Embed" ProgID="Equation.3" ShapeID="_x0000_i1031" DrawAspect="Content" ObjectID="_1563550656" r:id="rId18"/>
        </w:object>
      </w:r>
      <w:r w:rsidRPr="00DD0BB0">
        <w:rPr>
          <w:rFonts w:ascii=".VnTime" w:hAnsi=".VnTime"/>
          <w:sz w:val="26"/>
          <w:szCs w:val="26"/>
        </w:rPr>
        <w:t xml:space="preserve"> </w:t>
      </w:r>
      <w:r w:rsidRPr="00DD0BB0">
        <w:rPr>
          <w:rFonts w:ascii=".VnTime" w:hAnsi=".VnTime"/>
          <w:i/>
          <w:sz w:val="26"/>
          <w:szCs w:val="26"/>
        </w:rPr>
        <w:t>..............................................</w:t>
      </w:r>
      <w:r w:rsidRPr="00DD0BB0">
        <w:rPr>
          <w:rFonts w:ascii=".VnTime" w:hAnsi=".VnTime"/>
          <w:i/>
          <w:sz w:val="26"/>
          <w:szCs w:val="26"/>
          <w:lang w:val="vi-VN"/>
        </w:rPr>
        <w:t xml:space="preserve">     </w:t>
      </w:r>
      <w:r w:rsidRPr="00DD0BB0">
        <w:rPr>
          <w:rFonts w:ascii=".VnTime" w:hAnsi=".VnTime"/>
          <w:i/>
          <w:sz w:val="26"/>
          <w:szCs w:val="26"/>
        </w:rPr>
        <w:t xml:space="preserve">X : </w:t>
      </w:r>
      <w:r w:rsidRPr="00DD0BB0">
        <w:rPr>
          <w:rFonts w:ascii=".VnTime" w:hAnsi=".VnTime"/>
          <w:i/>
          <w:position w:val="-24"/>
          <w:sz w:val="26"/>
          <w:szCs w:val="26"/>
        </w:rPr>
        <w:object w:dxaOrig="240" w:dyaOrig="620">
          <v:shape id="_x0000_i1032" type="#_x0000_t75" style="width:9.75pt;height:30.75pt" o:ole="">
            <v:imagedata r:id="rId19" o:title=""/>
          </v:shape>
          <o:OLEObject Type="Embed" ProgID="Equation.3" ShapeID="_x0000_i1032" DrawAspect="Content" ObjectID="_1563550657" r:id="rId20"/>
        </w:object>
      </w:r>
      <w:r w:rsidRPr="00DD0BB0">
        <w:rPr>
          <w:rFonts w:ascii=".VnTime" w:hAnsi=".VnTime"/>
          <w:i/>
          <w:sz w:val="26"/>
          <w:szCs w:val="26"/>
        </w:rPr>
        <w:t xml:space="preserve"> = </w:t>
      </w:r>
      <w:r w:rsidRPr="00DD0BB0">
        <w:rPr>
          <w:rFonts w:ascii=".VnTime" w:hAnsi=".VnTime"/>
          <w:i/>
          <w:position w:val="-24"/>
          <w:sz w:val="26"/>
          <w:szCs w:val="26"/>
        </w:rPr>
        <w:object w:dxaOrig="240" w:dyaOrig="620">
          <v:shape id="_x0000_i1033" type="#_x0000_t75" style="width:9.75pt;height:30.75pt" o:ole="">
            <v:imagedata r:id="rId21" o:title=""/>
          </v:shape>
          <o:OLEObject Type="Embed" ProgID="Equation.3" ShapeID="_x0000_i1033" DrawAspect="Content" ObjectID="_1563550658" r:id="rId22"/>
        </w:object>
      </w:r>
      <w:r w:rsidRPr="00DD0BB0">
        <w:rPr>
          <w:rFonts w:ascii=".VnTime" w:hAnsi=".VnTime"/>
          <w:i/>
          <w:sz w:val="26"/>
          <w:szCs w:val="26"/>
        </w:rPr>
        <w:t xml:space="preserve"> ..................................................</w:t>
      </w:r>
    </w:p>
    <w:p w:rsidR="00FE24EB" w:rsidRDefault="00FE24EB" w:rsidP="00FE24EB">
      <w:pPr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FE24EB" w:rsidRDefault="00FE24EB" w:rsidP="00FE24EB">
      <w:pPr>
        <w:rPr>
          <w:rFonts w:ascii=".VnTime" w:hAnsi=".VnTime"/>
          <w:sz w:val="26"/>
          <w:szCs w:val="26"/>
        </w:rPr>
      </w:pPr>
    </w:p>
    <w:p w:rsidR="00FE24EB" w:rsidRPr="00DD0BB0" w:rsidRDefault="00FE24EB" w:rsidP="00FE24EB">
      <w:pPr>
        <w:rPr>
          <w:rFonts w:ascii=".VnTime" w:hAnsi=".VnTime"/>
          <w:sz w:val="26"/>
          <w:szCs w:val="26"/>
          <w:lang w:val="vi-VN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</w:t>
      </w:r>
      <w:r w:rsidRPr="00DD0BB0">
        <w:rPr>
          <w:rFonts w:ascii=".VnTime" w:hAnsi=".VnTime"/>
          <w:sz w:val="26"/>
          <w:szCs w:val="26"/>
          <w:lang w:val="vi-VN"/>
        </w:rPr>
        <w:t>.......</w:t>
      </w:r>
    </w:p>
    <w:p w:rsidR="00FE24EB" w:rsidRPr="00DD0BB0" w:rsidRDefault="00FE24EB" w:rsidP="00FE24EB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  <w:lang w:val="vi-VN"/>
        </w:rPr>
      </w:pPr>
      <w:r w:rsidRPr="00DD0BB0">
        <w:rPr>
          <w:rFonts w:ascii=".VnTime" w:hAnsi=".VnTime"/>
          <w:b/>
          <w:sz w:val="26"/>
          <w:szCs w:val="26"/>
        </w:rPr>
        <w:t xml:space="preserve">Bµi </w:t>
      </w:r>
      <w:r w:rsidRPr="00DD0BB0">
        <w:rPr>
          <w:rFonts w:ascii=".VnTime" w:hAnsi=".VnTime"/>
          <w:b/>
          <w:sz w:val="26"/>
          <w:szCs w:val="26"/>
          <w:lang w:val="vi-VN"/>
        </w:rPr>
        <w:t>4</w:t>
      </w:r>
      <w:r w:rsidRPr="00DD0BB0">
        <w:rPr>
          <w:rFonts w:ascii=".VnTime" w:hAnsi=".VnTime"/>
          <w:sz w:val="26"/>
          <w:szCs w:val="26"/>
        </w:rPr>
        <w:t>: T×m hai sè , biÕt tæng cña chóng b»ng 198 vµ tØ sè cña hai sè ®ã lµ</w:t>
      </w:r>
      <w:r w:rsidRPr="00DD0BB0">
        <w:rPr>
          <w:rFonts w:ascii=".VnTime" w:hAnsi=".VnTime"/>
          <w:position w:val="-24"/>
          <w:sz w:val="26"/>
          <w:szCs w:val="26"/>
        </w:rPr>
        <w:object w:dxaOrig="220" w:dyaOrig="620">
          <v:shape id="_x0000_i1034" type="#_x0000_t75" style="width:11.25pt;height:30.75pt" o:ole="">
            <v:imagedata r:id="rId23" o:title=""/>
          </v:shape>
          <o:OLEObject Type="Embed" ProgID="Equation.3" ShapeID="_x0000_i1034" DrawAspect="Content" ObjectID="_1563550659" r:id="rId24"/>
        </w:object>
      </w:r>
      <w:r w:rsidRPr="00DD0BB0">
        <w:rPr>
          <w:rFonts w:ascii=".VnTime" w:hAnsi=".VnTime"/>
          <w:sz w:val="26"/>
          <w:szCs w:val="26"/>
        </w:rPr>
        <w:t>.</w:t>
      </w:r>
    </w:p>
    <w:p w:rsidR="00FE24EB" w:rsidRPr="00DD0BB0" w:rsidRDefault="00FE24EB" w:rsidP="00FE24EB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4EB" w:rsidRPr="00DD0BB0" w:rsidRDefault="00FE24EB" w:rsidP="00FE24EB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4EB" w:rsidRPr="00DD0BB0" w:rsidRDefault="00FE24EB" w:rsidP="00FE24EB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4EB" w:rsidRPr="00DD0BB0" w:rsidRDefault="00FE24EB" w:rsidP="00FE24EB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4EB" w:rsidRPr="00DD0BB0" w:rsidRDefault="00FE24EB" w:rsidP="00FE24EB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4EB" w:rsidRPr="00DD0BB0" w:rsidRDefault="00FE24EB" w:rsidP="00FE24EB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4EB" w:rsidRPr="00DD0BB0" w:rsidRDefault="00FE24EB" w:rsidP="00FE24EB">
      <w:pPr>
        <w:tabs>
          <w:tab w:val="left" w:pos="405"/>
        </w:tabs>
        <w:jc w:val="both"/>
        <w:rPr>
          <w:rFonts w:ascii=".VnTime" w:hAnsi=".VnTime"/>
          <w:b/>
          <w:sz w:val="26"/>
          <w:szCs w:val="26"/>
        </w:rPr>
      </w:pPr>
      <w:r w:rsidRPr="00DD0BB0">
        <w:rPr>
          <w:rFonts w:ascii=".VnTime" w:hAnsi=".VnTime"/>
          <w:b/>
          <w:sz w:val="26"/>
          <w:szCs w:val="26"/>
        </w:rPr>
        <w:t xml:space="preserve"> </w:t>
      </w:r>
      <w:r w:rsidRPr="00DD0BB0">
        <w:rPr>
          <w:rFonts w:ascii=".VnTime" w:hAnsi=".VnTime"/>
          <w:b/>
          <w:sz w:val="26"/>
          <w:szCs w:val="26"/>
          <w:lang w:val="vi-VN"/>
        </w:rPr>
        <w:t>Bài 5</w:t>
      </w:r>
      <w:r w:rsidRPr="00DD0BB0">
        <w:rPr>
          <w:b/>
          <w:sz w:val="26"/>
          <w:szCs w:val="26"/>
          <w:lang w:val="vi-VN"/>
        </w:rPr>
        <w:t xml:space="preserve">: </w:t>
      </w:r>
      <w:r w:rsidRPr="00DD0BB0">
        <w:rPr>
          <w:rStyle w:val="Strong"/>
          <w:color w:val="333333"/>
          <w:sz w:val="26"/>
          <w:szCs w:val="26"/>
          <w:shd w:val="clear" w:color="auto" w:fill="FFFFFF"/>
        </w:rPr>
        <w:t xml:space="preserve"> Hình chữ nhật có chu vi 96cm. hình chữ nhật có chiều dài gấp 3 lần chiều rộng. Tính </w:t>
      </w:r>
      <w:r w:rsidRPr="00DD0BB0">
        <w:rPr>
          <w:rStyle w:val="Strong"/>
          <w:color w:val="333333"/>
          <w:sz w:val="26"/>
          <w:szCs w:val="26"/>
          <w:shd w:val="clear" w:color="auto" w:fill="FFFFFF"/>
          <w:lang w:val="vi-VN"/>
        </w:rPr>
        <w:t>diện tích</w:t>
      </w:r>
      <w:r w:rsidRPr="00DD0BB0">
        <w:rPr>
          <w:rStyle w:val="Strong"/>
          <w:color w:val="333333"/>
          <w:sz w:val="26"/>
          <w:szCs w:val="26"/>
          <w:shd w:val="clear" w:color="auto" w:fill="FFFFFF"/>
        </w:rPr>
        <w:t xml:space="preserve"> hình chữ nhật .</w:t>
      </w:r>
      <w:r w:rsidRPr="00DD0BB0">
        <w:rPr>
          <w:rFonts w:ascii=".VnTime" w:hAnsi=".VnTime"/>
          <w:b/>
          <w:sz w:val="26"/>
          <w:szCs w:val="26"/>
        </w:rPr>
        <w:t xml:space="preserve">                                          </w:t>
      </w:r>
    </w:p>
    <w:p w:rsidR="00FE24EB" w:rsidRPr="00DD0BB0" w:rsidRDefault="00FE24EB" w:rsidP="00FE24EB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4EB" w:rsidRPr="00DD0BB0" w:rsidRDefault="00FE24EB" w:rsidP="00FE24EB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4EB" w:rsidRPr="00DD0BB0" w:rsidRDefault="00FE24EB" w:rsidP="00FE24EB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4EB" w:rsidRPr="00DD0BB0" w:rsidRDefault="00FE24EB" w:rsidP="00FE24EB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4EB" w:rsidRPr="00DD0BB0" w:rsidRDefault="00FE24EB" w:rsidP="00FE24EB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4EB" w:rsidRPr="00DD0BB0" w:rsidRDefault="00FE24EB" w:rsidP="00FE24EB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4EB" w:rsidRDefault="00FE24EB" w:rsidP="00FE24EB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D0BB0">
        <w:rPr>
          <w:rFonts w:ascii=".VnTime" w:hAnsi=".VnTime"/>
          <w:sz w:val="26"/>
          <w:szCs w:val="26"/>
        </w:rPr>
        <w:tab/>
      </w:r>
    </w:p>
    <w:p w:rsidR="00FE24EB" w:rsidRPr="00DD0BB0" w:rsidRDefault="00FE24EB" w:rsidP="00FE24EB">
      <w:pPr>
        <w:tabs>
          <w:tab w:val="right" w:pos="8496"/>
        </w:tabs>
        <w:rPr>
          <w:sz w:val="26"/>
          <w:szCs w:val="26"/>
        </w:rPr>
      </w:pPr>
      <w:r w:rsidRPr="00DD0BB0">
        <w:rPr>
          <w:rFonts w:ascii=".VnTime" w:hAnsi=".VnTime"/>
          <w:b/>
          <w:color w:val="333333"/>
          <w:sz w:val="26"/>
          <w:szCs w:val="26"/>
          <w:shd w:val="clear" w:color="auto" w:fill="FFFFFF"/>
          <w:lang w:val="vi-VN"/>
        </w:rPr>
        <w:t>Bài 6.</w:t>
      </w:r>
      <w:r w:rsidRPr="00DD0BB0">
        <w:rPr>
          <w:rFonts w:ascii=".VnTime" w:hAnsi=".VnTime"/>
          <w:color w:val="333333"/>
          <w:sz w:val="26"/>
          <w:szCs w:val="26"/>
          <w:shd w:val="clear" w:color="auto" w:fill="FFFFFF"/>
          <w:lang w:val="vi-VN"/>
        </w:rPr>
        <w:t xml:space="preserve"> </w:t>
      </w:r>
      <w:r w:rsidRPr="00DD0BB0">
        <w:rPr>
          <w:color w:val="333333"/>
          <w:sz w:val="26"/>
          <w:szCs w:val="26"/>
          <w:shd w:val="clear" w:color="auto" w:fill="FFFFFF"/>
        </w:rPr>
        <w:t xml:space="preserve">Hai kho chứa 125 tấn thóc. Số thóc ở kho thứ nhất bằng 3/2 số thóc ở kho thứ 2. Hỏi mỗi kho chứa bao nhiêu tấn thóc? </w:t>
      </w:r>
    </w:p>
    <w:p w:rsidR="00FE24EB" w:rsidRPr="00DD0BB0" w:rsidRDefault="00FE24EB" w:rsidP="00FE24EB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4EB" w:rsidRPr="00DD0BB0" w:rsidRDefault="00FE24EB" w:rsidP="00FE24EB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4EB" w:rsidRPr="00DD0BB0" w:rsidRDefault="00FE24EB" w:rsidP="00FE24EB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4EB" w:rsidRPr="00DD0BB0" w:rsidRDefault="00FE24EB" w:rsidP="00FE24EB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4EB" w:rsidRPr="00DD0BB0" w:rsidRDefault="00FE24EB" w:rsidP="00FE24EB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4EB" w:rsidRPr="00DD0BB0" w:rsidRDefault="00FE24EB" w:rsidP="00FE24EB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4EB" w:rsidRPr="00DD0BB0" w:rsidRDefault="00FE24EB" w:rsidP="00FE24EB">
      <w:pPr>
        <w:rPr>
          <w:color w:val="333333"/>
          <w:sz w:val="26"/>
          <w:szCs w:val="26"/>
          <w:shd w:val="clear" w:color="auto" w:fill="FFFFFF"/>
          <w:lang w:val="vi-VN"/>
        </w:rPr>
      </w:pPr>
      <w:r w:rsidRPr="00DD0BB0">
        <w:rPr>
          <w:rFonts w:ascii=".VnTime" w:hAnsi=".VnTime"/>
          <w:color w:val="333333"/>
          <w:sz w:val="26"/>
          <w:szCs w:val="26"/>
          <w:shd w:val="clear" w:color="auto" w:fill="FFFFFF"/>
          <w:lang w:val="vi-VN"/>
        </w:rPr>
        <w:t>Bài 7</w:t>
      </w:r>
      <w:r w:rsidRPr="00DD0BB0">
        <w:rPr>
          <w:color w:val="333333"/>
          <w:sz w:val="26"/>
          <w:szCs w:val="26"/>
          <w:shd w:val="clear" w:color="auto" w:fill="FFFFFF"/>
          <w:lang w:val="vi-VN"/>
        </w:rPr>
        <w:t>.</w:t>
      </w:r>
      <w:r w:rsidRPr="00DD0BB0">
        <w:rPr>
          <w:color w:val="333333"/>
          <w:sz w:val="26"/>
          <w:szCs w:val="26"/>
          <w:shd w:val="clear" w:color="auto" w:fill="FFFFFF"/>
        </w:rPr>
        <w:t>Tổng của hai số là 72. Tìm hai số đó, biết rằng nếu số lớn giảm 5 lần thì được số bé.</w:t>
      </w:r>
    </w:p>
    <w:p w:rsidR="00FE24EB" w:rsidRPr="00DD0BB0" w:rsidRDefault="00FE24EB" w:rsidP="00FE24EB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4EB" w:rsidRPr="00DD0BB0" w:rsidRDefault="00FE24EB" w:rsidP="00FE24EB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4EB" w:rsidRPr="00DD0BB0" w:rsidRDefault="00FE24EB" w:rsidP="00FE24EB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4EB" w:rsidRPr="00DD0BB0" w:rsidRDefault="00FE24EB" w:rsidP="00FE24EB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4EB" w:rsidRPr="00DD0BB0" w:rsidRDefault="00FE24EB" w:rsidP="00FE24EB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4EB" w:rsidRPr="00DD0BB0" w:rsidRDefault="00FE24EB" w:rsidP="00FE24EB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4EB" w:rsidRDefault="00FE24EB" w:rsidP="00FE24EB">
      <w:pPr>
        <w:rPr>
          <w:rFonts w:ascii=".VnTime" w:hAnsi=".VnTime"/>
          <w:b/>
          <w:sz w:val="26"/>
          <w:szCs w:val="26"/>
        </w:rPr>
      </w:pPr>
    </w:p>
    <w:p w:rsidR="00FE24EB" w:rsidRPr="00DD0BB0" w:rsidRDefault="00FE24EB" w:rsidP="00FE24EB">
      <w:pPr>
        <w:rPr>
          <w:sz w:val="26"/>
          <w:szCs w:val="26"/>
          <w:lang w:val="vi-VN"/>
        </w:rPr>
      </w:pPr>
      <w:r w:rsidRPr="00DD0BB0">
        <w:rPr>
          <w:rFonts w:ascii=".VnTime" w:hAnsi=".VnTime"/>
          <w:b/>
          <w:sz w:val="26"/>
          <w:szCs w:val="26"/>
        </w:rPr>
        <w:t>B</w:t>
      </w:r>
      <w:r w:rsidRPr="00DD0BB0">
        <w:rPr>
          <w:rFonts w:ascii=".VnTime" w:hAnsi=".VnTime" w:cs="Arial"/>
          <w:b/>
          <w:sz w:val="26"/>
          <w:szCs w:val="26"/>
        </w:rPr>
        <w:t>à</w:t>
      </w:r>
      <w:r w:rsidRPr="00DD0BB0">
        <w:rPr>
          <w:rFonts w:ascii=".VnTime" w:hAnsi=".VnTime" w:cs=".VnTime"/>
          <w:b/>
          <w:sz w:val="26"/>
          <w:szCs w:val="26"/>
        </w:rPr>
        <w:t xml:space="preserve">i </w:t>
      </w:r>
      <w:r w:rsidRPr="00DD0BB0">
        <w:rPr>
          <w:rFonts w:ascii=".VnTime" w:hAnsi=".VnTime" w:cs=".VnTime"/>
          <w:b/>
          <w:sz w:val="26"/>
          <w:szCs w:val="26"/>
          <w:lang w:val="vi-VN"/>
        </w:rPr>
        <w:t>9</w:t>
      </w:r>
      <w:r w:rsidRPr="00DD0BB0">
        <w:rPr>
          <w:rFonts w:ascii=".VnTime" w:hAnsi=".VnTime" w:cs=".VnTime"/>
          <w:b/>
          <w:sz w:val="26"/>
          <w:szCs w:val="26"/>
        </w:rPr>
        <w:t>:</w:t>
      </w:r>
      <w:r w:rsidRPr="00DD0BB0">
        <w:rPr>
          <w:rFonts w:ascii=".VnTime" w:hAnsi=".VnTime"/>
          <w:sz w:val="26"/>
          <w:szCs w:val="26"/>
        </w:rPr>
        <w:t xml:space="preserve"> </w:t>
      </w:r>
      <w:r w:rsidRPr="00DD0BB0">
        <w:rPr>
          <w:sz w:val="26"/>
          <w:szCs w:val="26"/>
        </w:rPr>
        <w:t xml:space="preserve">Trung bình cộng của hai số là 54. Biết số bé bằng </w:t>
      </w:r>
      <w:r w:rsidRPr="00DD0BB0">
        <w:rPr>
          <w:position w:val="-24"/>
          <w:sz w:val="26"/>
          <w:szCs w:val="26"/>
        </w:rPr>
        <w:object w:dxaOrig="220" w:dyaOrig="620">
          <v:shape id="_x0000_i1035" type="#_x0000_t75" style="width:11.25pt;height:30.75pt" o:ole="">
            <v:imagedata r:id="rId25" o:title=""/>
          </v:shape>
          <o:OLEObject Type="Embed" ProgID="Equation.3" ShapeID="_x0000_i1035" DrawAspect="Content" ObjectID="_1563550660" r:id="rId26"/>
        </w:object>
      </w:r>
      <w:r w:rsidRPr="00DD0BB0">
        <w:rPr>
          <w:sz w:val="26"/>
          <w:szCs w:val="26"/>
        </w:rPr>
        <w:t xml:space="preserve"> số lớn.Tìm hai số</w:t>
      </w:r>
    </w:p>
    <w:p w:rsidR="00FE24EB" w:rsidRPr="00DD0BB0" w:rsidRDefault="00FE24EB" w:rsidP="00FE24EB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4EB" w:rsidRPr="00DD0BB0" w:rsidRDefault="00FE24EB" w:rsidP="00FE24EB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4EB" w:rsidRPr="00DD0BB0" w:rsidRDefault="00FE24EB" w:rsidP="00FE24EB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4EB" w:rsidRPr="00DD0BB0" w:rsidRDefault="00FE24EB" w:rsidP="00FE24EB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4EB" w:rsidRPr="00DD0BB0" w:rsidRDefault="00FE24EB" w:rsidP="00FE24EB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4EB" w:rsidRPr="00DD0BB0" w:rsidRDefault="00FE24EB" w:rsidP="00FE24EB">
      <w:pPr>
        <w:tabs>
          <w:tab w:val="right" w:pos="8496"/>
        </w:tabs>
        <w:spacing w:line="312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4EB" w:rsidRDefault="00FE24EB" w:rsidP="00FE24EB">
      <w:pPr>
        <w:spacing w:line="360" w:lineRule="auto"/>
        <w:rPr>
          <w:rFonts w:ascii=".VnTime" w:hAnsi=".VnTime"/>
          <w:sz w:val="26"/>
          <w:szCs w:val="26"/>
        </w:rPr>
      </w:pPr>
      <w:r w:rsidRPr="00DD0BB0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4EB" w:rsidRDefault="00FE24EB" w:rsidP="00FE24E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C10DC3" w:rsidRDefault="00C10DC3"/>
    <w:sectPr w:rsidR="00C10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EB"/>
    <w:rsid w:val="006E32B1"/>
    <w:rsid w:val="00C10DC3"/>
    <w:rsid w:val="00F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E24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E24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CUONG</dc:creator>
  <cp:lastModifiedBy>pc</cp:lastModifiedBy>
  <cp:revision>2</cp:revision>
  <dcterms:created xsi:type="dcterms:W3CDTF">2017-08-06T11:51:00Z</dcterms:created>
  <dcterms:modified xsi:type="dcterms:W3CDTF">2017-08-06T11:51:00Z</dcterms:modified>
</cp:coreProperties>
</file>